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F47636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="00F47636">
        <w:rPr>
          <w:rFonts w:ascii="Times New Roman" w:hAnsi="Times New Roman" w:cs="Times New Roman"/>
          <w:b/>
          <w:sz w:val="28"/>
          <w:szCs w:val="28"/>
        </w:rPr>
        <w:t>.10</w:t>
      </w:r>
      <w:bookmarkStart w:id="0" w:name="_GoBack"/>
      <w:bookmarkEnd w:id="0"/>
      <w:r w:rsidRPr="008B5EF3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BC67B7" w:rsidRDefault="00BC67B7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36" w:rsidRPr="009A7390" w:rsidRDefault="00F47636" w:rsidP="00F47636">
      <w:pPr>
        <w:pStyle w:val="a3"/>
        <w:shd w:val="clear" w:color="auto" w:fill="FFFFFF"/>
        <w:spacing w:before="240" w:line="270" w:lineRule="atLeast"/>
        <w:ind w:left="360"/>
        <w:jc w:val="both"/>
        <w:rPr>
          <w:color w:val="000000" w:themeColor="text1"/>
        </w:rPr>
      </w:pPr>
      <w:r w:rsidRPr="009A7390">
        <w:rPr>
          <w:color w:val="262626" w:themeColor="text1" w:themeTint="D9"/>
        </w:rPr>
        <w:t>Упълномощаване на членове на ОИК, които в съответствие с т.15 от Решение № 2260 от 18.09.2015г. и Решение № 2363-МИ от 26.09.2015г. на ЦИК да получат отпечатаните хартиени бюлетини за изборите за общински съветници и кметове от съответната печатница да подпишат приемателно-предавателните протоколи</w:t>
      </w:r>
    </w:p>
    <w:p w:rsidR="00D93656" w:rsidRPr="003A60D9" w:rsidRDefault="00D93656" w:rsidP="00F47636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sectPr w:rsidR="00D93656" w:rsidRPr="003A60D9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172865"/>
    <w:rsid w:val="00214FD7"/>
    <w:rsid w:val="00242041"/>
    <w:rsid w:val="002B5FE4"/>
    <w:rsid w:val="00307258"/>
    <w:rsid w:val="003A60D9"/>
    <w:rsid w:val="004A3462"/>
    <w:rsid w:val="005472D0"/>
    <w:rsid w:val="0058611B"/>
    <w:rsid w:val="00675E01"/>
    <w:rsid w:val="0094121F"/>
    <w:rsid w:val="009454F2"/>
    <w:rsid w:val="00A70286"/>
    <w:rsid w:val="00BC67B7"/>
    <w:rsid w:val="00CF2FF1"/>
    <w:rsid w:val="00D93656"/>
    <w:rsid w:val="00F24875"/>
    <w:rsid w:val="00F4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a5">
    <w:name w:val="Strong"/>
    <w:basedOn w:val="a0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Nadya Georgieva</cp:lastModifiedBy>
  <cp:revision>2</cp:revision>
  <dcterms:created xsi:type="dcterms:W3CDTF">2015-10-13T15:54:00Z</dcterms:created>
  <dcterms:modified xsi:type="dcterms:W3CDTF">2015-10-13T15:54:00Z</dcterms:modified>
</cp:coreProperties>
</file>